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BB65" w14:textId="77777777" w:rsidR="008A568A" w:rsidRDefault="0006236E" w:rsidP="008A56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568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15AE4A3" w14:textId="77777777" w:rsidR="001B3D68" w:rsidRPr="008A568A" w:rsidRDefault="008A568A" w:rsidP="008A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ЛЕНИНГРАДСКАЯ </w:t>
      </w:r>
      <w:r w:rsidR="001B3D68">
        <w:rPr>
          <w:rFonts w:ascii="Times New Roman" w:hAnsi="Times New Roman" w:cs="Times New Roman"/>
          <w:b/>
          <w:bCs/>
          <w:sz w:val="24"/>
          <w:szCs w:val="24"/>
        </w:rPr>
        <w:t>ОБЛАСТЬ ТОСНЕНСКИЙ РАЙОН</w:t>
      </w:r>
    </w:p>
    <w:p w14:paraId="27021DFA" w14:textId="77777777" w:rsidR="001B3D68" w:rsidRDefault="001B3D68" w:rsidP="001B3D6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ФЕДОРОВСКОЕ СЕЛЬСКОЕ ПОСЕЛЕНИЕ</w:t>
      </w:r>
    </w:p>
    <w:p w14:paraId="1744D4B8" w14:textId="77777777" w:rsidR="001B3D68" w:rsidRDefault="001B3D68" w:rsidP="001B3D6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1429A" w14:textId="77777777" w:rsidR="001B3D68" w:rsidRDefault="001B3D68" w:rsidP="001B3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ВТОРОГО СОЗЫВА</w:t>
      </w:r>
    </w:p>
    <w:p w14:paraId="3384EAC8" w14:textId="77777777" w:rsidR="001B3D68" w:rsidRDefault="001B3D68" w:rsidP="001B3D68">
      <w:pPr>
        <w:jc w:val="center"/>
        <w:rPr>
          <w:b/>
          <w:bCs/>
          <w:sz w:val="20"/>
          <w:szCs w:val="20"/>
        </w:rPr>
      </w:pPr>
    </w:p>
    <w:p w14:paraId="0D2FD686" w14:textId="77777777" w:rsidR="001B3D68" w:rsidRDefault="001B3D68" w:rsidP="001B3D68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7F457A50" w14:textId="77777777" w:rsidR="003962E4" w:rsidRPr="00CC237E" w:rsidRDefault="003962E4" w:rsidP="003962E4">
      <w:pPr>
        <w:jc w:val="center"/>
        <w:rPr>
          <w:sz w:val="24"/>
          <w:szCs w:val="24"/>
        </w:rPr>
      </w:pPr>
    </w:p>
    <w:p w14:paraId="277252A3" w14:textId="77777777" w:rsidR="003962E4" w:rsidRPr="00E364E0" w:rsidRDefault="0006236E" w:rsidP="0039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62E4" w:rsidRPr="00E364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12.04.2011г.</w:t>
      </w:r>
      <w:r w:rsidR="00F1693F">
        <w:rPr>
          <w:rFonts w:ascii="Times New Roman" w:hAnsi="Times New Roman" w:cs="Times New Roman"/>
          <w:sz w:val="24"/>
          <w:szCs w:val="24"/>
        </w:rPr>
        <w:t xml:space="preserve"> №</w:t>
      </w:r>
      <w:r w:rsidR="008A568A">
        <w:rPr>
          <w:rFonts w:ascii="Times New Roman" w:hAnsi="Times New Roman" w:cs="Times New Roman"/>
          <w:sz w:val="24"/>
          <w:szCs w:val="24"/>
        </w:rPr>
        <w:t>85</w:t>
      </w:r>
    </w:p>
    <w:p w14:paraId="67D90F8E" w14:textId="77777777" w:rsidR="003962E4" w:rsidRPr="00CC237E" w:rsidRDefault="003962E4" w:rsidP="003962E4">
      <w:pPr>
        <w:jc w:val="both"/>
        <w:rPr>
          <w:color w:val="000000"/>
          <w:sz w:val="24"/>
          <w:szCs w:val="24"/>
        </w:rPr>
      </w:pPr>
    </w:p>
    <w:tbl>
      <w:tblPr>
        <w:tblStyle w:val="a6"/>
        <w:tblW w:w="100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842"/>
      </w:tblGrid>
      <w:tr w:rsidR="003962E4" w:rsidRPr="00CC237E" w14:paraId="67513CD1" w14:textId="77777777">
        <w:tc>
          <w:tcPr>
            <w:tcW w:w="5211" w:type="dxa"/>
          </w:tcPr>
          <w:p w14:paraId="0D369A59" w14:textId="77777777" w:rsidR="003962E4" w:rsidRPr="00EE520E" w:rsidRDefault="003962E4" w:rsidP="001345CC">
            <w:pPr>
              <w:pStyle w:val="Heading"/>
              <w:jc w:val="both"/>
              <w:rPr>
                <w:sz w:val="24"/>
                <w:szCs w:val="24"/>
              </w:rPr>
            </w:pPr>
            <w:r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 внесении изменений в решение Совета депутатов</w:t>
            </w:r>
            <w:r w:rsidR="001345CC"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Федоровского сельского поселения</w:t>
            </w:r>
            <w:r w:rsid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Тосненского района </w:t>
            </w:r>
            <w:r w:rsidR="001009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Ленинградской области от </w:t>
            </w:r>
            <w:r w:rsidR="001345CC"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24.10.2006г. №78 «Об установлении земельного налога на территории Федоровского сельского поселения Тосненского района Ленинградской области» </w:t>
            </w:r>
            <w:r w:rsidR="001009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</w:tcPr>
          <w:p w14:paraId="02CC010F" w14:textId="77777777" w:rsidR="003962E4" w:rsidRPr="00CC237E" w:rsidRDefault="003962E4" w:rsidP="00994E80">
            <w:pPr>
              <w:rPr>
                <w:sz w:val="24"/>
                <w:szCs w:val="24"/>
              </w:rPr>
            </w:pPr>
          </w:p>
        </w:tc>
      </w:tr>
    </w:tbl>
    <w:p w14:paraId="329709C0" w14:textId="77777777" w:rsidR="003C5DF3" w:rsidRDefault="003C5DF3">
      <w:pPr>
        <w:jc w:val="both"/>
        <w:rPr>
          <w:rFonts w:ascii="Times New Roman" w:hAnsi="Times New Roman" w:cs="Times New Roman"/>
          <w:color w:val="000000"/>
        </w:rPr>
      </w:pPr>
    </w:p>
    <w:p w14:paraId="675DE3D6" w14:textId="77777777" w:rsidR="00435AA9" w:rsidRPr="00274E5D" w:rsidRDefault="00435AA9">
      <w:pPr>
        <w:jc w:val="both"/>
        <w:rPr>
          <w:rFonts w:ascii="Times New Roman" w:hAnsi="Times New Roman" w:cs="Times New Roman"/>
          <w:color w:val="000000"/>
        </w:rPr>
      </w:pPr>
    </w:p>
    <w:p w14:paraId="17FA87D3" w14:textId="77777777" w:rsidR="003C5DF3" w:rsidRDefault="003C5DF3" w:rsidP="00A37043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A71BAA">
        <w:rPr>
          <w:rFonts w:ascii="Times New Roman" w:hAnsi="Times New Roman" w:cs="Times New Roman"/>
          <w:color w:val="000000"/>
          <w:sz w:val="24"/>
          <w:szCs w:val="24"/>
        </w:rPr>
        <w:t xml:space="preserve">п.2 ст.387 Налогового кодекса </w:t>
      </w: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 w:rsidR="00974D8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 года №131-ФЗ </w:t>
      </w:r>
      <w:r w:rsidR="001615BF">
        <w:rPr>
          <w:rFonts w:ascii="Times New Roman" w:hAnsi="Times New Roman" w:cs="Times New Roman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="008E6CE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615BF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="00844AF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274E5D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</w:t>
      </w:r>
      <w:r w:rsidR="00974D8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E5D">
        <w:rPr>
          <w:rFonts w:ascii="Times New Roman" w:hAnsi="Times New Roman" w:cs="Times New Roman"/>
          <w:color w:val="000000"/>
          <w:sz w:val="24"/>
          <w:szCs w:val="24"/>
        </w:rPr>
        <w:t>Федоровского</w:t>
      </w: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="008E6CEA"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 w:rsidR="008E6CEA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Федоровского </w:t>
      </w:r>
      <w:r w:rsidR="008E6CEA"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8E6CEA">
        <w:rPr>
          <w:rFonts w:ascii="Times New Roman" w:hAnsi="Times New Roman" w:cs="Times New Roman"/>
          <w:color w:val="000000"/>
          <w:sz w:val="24"/>
          <w:szCs w:val="24"/>
        </w:rPr>
        <w:t>Тосненского района Ленинградской области</w:t>
      </w:r>
    </w:p>
    <w:p w14:paraId="01395F88" w14:textId="77777777" w:rsidR="008E6CEA" w:rsidRPr="00274E5D" w:rsidRDefault="008E6CEA" w:rsidP="000623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28886" w14:textId="77777777" w:rsidR="003C5DF3" w:rsidRDefault="003C5DF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274E5D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14:paraId="0F0C454A" w14:textId="77777777" w:rsidR="00435AA9" w:rsidRPr="00274E5D" w:rsidRDefault="00435AA9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AE73C" w14:textId="77777777" w:rsidR="00E6269C" w:rsidRDefault="0006236E" w:rsidP="00850B64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</w:t>
      </w:r>
      <w:r w:rsidR="003C5DF3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="008023D6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Внести в решение </w:t>
      </w:r>
      <w:r w:rsidR="0007122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овета депутатов Федоровского сельского поселения от  24.10.2006</w:t>
      </w:r>
      <w:r w:rsidR="005F1D2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г.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№78 «Об установлении земельного налога на территории Федоровского сельского поселения Тосненского района</w:t>
      </w:r>
      <w:r w:rsidR="0007122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Ленинградской области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E6269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30184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следующие </w:t>
      </w:r>
      <w:r w:rsidR="00E6269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изменения</w:t>
      </w:r>
      <w:r w:rsidR="00435AA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30184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14:paraId="5715C598" w14:textId="77777777" w:rsidR="008023D6" w:rsidRDefault="00301845" w:rsidP="000D54A4">
      <w:pPr>
        <w:pStyle w:val="Heading"/>
        <w:ind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1.1 </w:t>
      </w:r>
      <w:r w:rsidR="004805F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п.4.3 после слов «имеющие доход ниже прожиточного минимума…» дополнить словами: «ветераны </w:t>
      </w:r>
      <w:r w:rsidR="007722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инвалиды </w:t>
      </w:r>
      <w:r w:rsidR="004805F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Великой Отечественной войны, </w:t>
      </w:r>
      <w:r w:rsidR="008045E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лица награжденные знаком «Жителю блокадного Ленинграда»</w:t>
      </w:r>
      <w:r w:rsidR="004805F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4229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труженики тыла, имеющие на праве постоянного (бессрочного) пользования, праве пожизненного наследуемого владения и в собственности земельные участки, выделенные для ведения личного подсобного хозяйства и для индивидуального жилищного строительства, на территории Федоровского сельского поселения Тосненского района ленинградской области»</w:t>
      </w:r>
      <w:r w:rsidR="00FB3C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14:paraId="794A43D0" w14:textId="77777777" w:rsidR="00730B52" w:rsidRDefault="00730B52" w:rsidP="000D54A4">
      <w:pPr>
        <w:pStyle w:val="Heading"/>
        <w:ind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1187C79" w14:textId="77777777" w:rsidR="00435AA9" w:rsidRPr="00274E5D" w:rsidRDefault="008023D6" w:rsidP="0006236E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A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23F73" w:rsidRPr="00435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DF3" w:rsidRPr="00435AA9">
        <w:rPr>
          <w:rFonts w:ascii="Times New Roman" w:hAnsi="Times New Roman" w:cs="Times New Roman"/>
          <w:color w:val="000000"/>
          <w:sz w:val="24"/>
          <w:szCs w:val="24"/>
        </w:rPr>
        <w:t>Опубликовать</w:t>
      </w:r>
      <w:r w:rsidR="003C5DF3"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 </w:t>
      </w:r>
      <w:r w:rsidR="00D82851">
        <w:rPr>
          <w:rFonts w:ascii="Times New Roman" w:hAnsi="Times New Roman" w:cs="Times New Roman"/>
          <w:color w:val="000000"/>
          <w:sz w:val="24"/>
          <w:szCs w:val="24"/>
        </w:rPr>
        <w:t>газете «</w:t>
      </w:r>
      <w:r w:rsidR="00435AA9">
        <w:rPr>
          <w:rFonts w:ascii="Times New Roman" w:hAnsi="Times New Roman" w:cs="Times New Roman"/>
          <w:color w:val="000000"/>
          <w:sz w:val="24"/>
          <w:szCs w:val="24"/>
        </w:rPr>
        <w:t xml:space="preserve">Федоровский </w:t>
      </w:r>
      <w:r w:rsidR="00D82851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</w:t>
      </w:r>
      <w:r w:rsidR="00CE7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6BF5D1" w14:textId="77777777" w:rsidR="00435AA9" w:rsidRDefault="003C5DF3" w:rsidP="0006236E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</w:t>
      </w:r>
      <w:r w:rsidR="00435AA9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="00D41F0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A6DF1">
        <w:rPr>
          <w:rFonts w:ascii="Times New Roman" w:hAnsi="Times New Roman" w:cs="Times New Roman"/>
          <w:color w:val="000000"/>
          <w:sz w:val="24"/>
          <w:szCs w:val="24"/>
        </w:rPr>
        <w:t>момента опубликования</w:t>
      </w:r>
      <w:r w:rsidR="00D41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C20DD2" w14:textId="77777777" w:rsidR="00D21FDD" w:rsidRDefault="00435AA9" w:rsidP="0038098D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8098D" w:rsidRPr="0038098D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772279">
        <w:rPr>
          <w:rFonts w:ascii="Times New Roman" w:hAnsi="Times New Roman" w:cs="Times New Roman"/>
          <w:sz w:val="24"/>
          <w:szCs w:val="24"/>
        </w:rPr>
        <w:t xml:space="preserve"> </w:t>
      </w:r>
      <w:r w:rsidR="0038098D">
        <w:rPr>
          <w:rFonts w:ascii="Times New Roman" w:hAnsi="Times New Roman" w:cs="Times New Roman"/>
          <w:sz w:val="24"/>
          <w:szCs w:val="24"/>
        </w:rPr>
        <w:t>Н</w:t>
      </w:r>
      <w:r w:rsidR="00772279">
        <w:rPr>
          <w:rFonts w:ascii="Times New Roman" w:hAnsi="Times New Roman" w:cs="Times New Roman"/>
          <w:sz w:val="24"/>
          <w:szCs w:val="24"/>
        </w:rPr>
        <w:t xml:space="preserve">астоящего  решения  возложить </w:t>
      </w:r>
      <w:r w:rsidR="0038098D" w:rsidRPr="0038098D">
        <w:rPr>
          <w:rFonts w:ascii="Times New Roman" w:hAnsi="Times New Roman" w:cs="Times New Roman"/>
          <w:sz w:val="24"/>
          <w:szCs w:val="24"/>
        </w:rPr>
        <w:t>на главу администрации Федоровского сельского  поселения  Тосне</w:t>
      </w:r>
      <w:r w:rsidR="00772279">
        <w:rPr>
          <w:rFonts w:ascii="Times New Roman" w:hAnsi="Times New Roman" w:cs="Times New Roman"/>
          <w:sz w:val="24"/>
          <w:szCs w:val="24"/>
        </w:rPr>
        <w:t xml:space="preserve">нского  района  Ленинградской </w:t>
      </w:r>
      <w:r w:rsidR="0038098D" w:rsidRPr="0038098D">
        <w:rPr>
          <w:rFonts w:ascii="Times New Roman" w:hAnsi="Times New Roman" w:cs="Times New Roman"/>
          <w:sz w:val="24"/>
          <w:szCs w:val="24"/>
        </w:rPr>
        <w:t>области</w:t>
      </w:r>
      <w:r w:rsidR="00EE0100">
        <w:rPr>
          <w:rFonts w:ascii="Times New Roman" w:hAnsi="Times New Roman" w:cs="Times New Roman"/>
          <w:sz w:val="24"/>
          <w:szCs w:val="24"/>
        </w:rPr>
        <w:t>.</w:t>
      </w:r>
      <w:r w:rsidR="0038098D" w:rsidRPr="0038098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2990249" w14:textId="77777777" w:rsidR="00EE520E" w:rsidRDefault="00EE520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2F991ED" w14:textId="77777777" w:rsidR="00A37043" w:rsidRDefault="00A370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5FD7B0" w14:textId="77777777" w:rsidR="00D21FDD" w:rsidRPr="00274E5D" w:rsidRDefault="00D21F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E24352" w14:textId="77777777" w:rsidR="00D23F73" w:rsidRPr="00D23F73" w:rsidRDefault="003561FC" w:rsidP="000330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образования:</w:t>
      </w:r>
      <w:r w:rsidR="00D23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3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52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D23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693F">
        <w:rPr>
          <w:rFonts w:ascii="Times New Roman" w:hAnsi="Times New Roman" w:cs="Times New Roman"/>
          <w:color w:val="000000"/>
          <w:sz w:val="24"/>
          <w:szCs w:val="24"/>
        </w:rPr>
        <w:t>Р.И.</w:t>
      </w:r>
      <w:r w:rsidR="000330D5">
        <w:rPr>
          <w:rFonts w:ascii="Times New Roman" w:hAnsi="Times New Roman" w:cs="Times New Roman"/>
          <w:color w:val="000000"/>
          <w:sz w:val="24"/>
          <w:szCs w:val="24"/>
        </w:rPr>
        <w:t xml:space="preserve">Ким </w:t>
      </w:r>
      <w:bookmarkEnd w:id="0"/>
    </w:p>
    <w:sectPr w:rsidR="00D23F73" w:rsidRPr="00D23F73" w:rsidSect="00141C19">
      <w:pgSz w:w="12240" w:h="15840"/>
      <w:pgMar w:top="0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3CC62E"/>
    <w:lvl w:ilvl="0">
      <w:numFmt w:val="bullet"/>
      <w:lvlText w:val="*"/>
      <w:lvlJc w:val="left"/>
    </w:lvl>
  </w:abstractNum>
  <w:abstractNum w:abstractNumId="1" w15:restartNumberingAfterBreak="0">
    <w:nsid w:val="08DC116C"/>
    <w:multiLevelType w:val="hybridMultilevel"/>
    <w:tmpl w:val="1CC65C82"/>
    <w:lvl w:ilvl="0" w:tplc="1DDAB9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2852E41"/>
    <w:multiLevelType w:val="singleLevel"/>
    <w:tmpl w:val="686EA3D0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932583F"/>
    <w:multiLevelType w:val="hybridMultilevel"/>
    <w:tmpl w:val="9E50C9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F3"/>
    <w:rsid w:val="000330D5"/>
    <w:rsid w:val="0006236E"/>
    <w:rsid w:val="00063556"/>
    <w:rsid w:val="0007122B"/>
    <w:rsid w:val="000D54A4"/>
    <w:rsid w:val="000E6E2D"/>
    <w:rsid w:val="00100946"/>
    <w:rsid w:val="001345CC"/>
    <w:rsid w:val="00141C19"/>
    <w:rsid w:val="001615BF"/>
    <w:rsid w:val="00167E01"/>
    <w:rsid w:val="00177984"/>
    <w:rsid w:val="00177BC7"/>
    <w:rsid w:val="001B3D68"/>
    <w:rsid w:val="001E6003"/>
    <w:rsid w:val="0023170B"/>
    <w:rsid w:val="002619F4"/>
    <w:rsid w:val="00274E5D"/>
    <w:rsid w:val="00284D48"/>
    <w:rsid w:val="00286A8F"/>
    <w:rsid w:val="002A0008"/>
    <w:rsid w:val="00301845"/>
    <w:rsid w:val="00305FD5"/>
    <w:rsid w:val="00327F6D"/>
    <w:rsid w:val="00355649"/>
    <w:rsid w:val="003561FC"/>
    <w:rsid w:val="0038098D"/>
    <w:rsid w:val="003962E4"/>
    <w:rsid w:val="003A4241"/>
    <w:rsid w:val="003C5DF3"/>
    <w:rsid w:val="004229AE"/>
    <w:rsid w:val="00435AA9"/>
    <w:rsid w:val="004805F0"/>
    <w:rsid w:val="00591C13"/>
    <w:rsid w:val="005955E1"/>
    <w:rsid w:val="005F1D2F"/>
    <w:rsid w:val="006768DC"/>
    <w:rsid w:val="00681006"/>
    <w:rsid w:val="007304A5"/>
    <w:rsid w:val="00730B52"/>
    <w:rsid w:val="00772279"/>
    <w:rsid w:val="007C2A14"/>
    <w:rsid w:val="008023D6"/>
    <w:rsid w:val="008045EC"/>
    <w:rsid w:val="00841DE6"/>
    <w:rsid w:val="00844AFC"/>
    <w:rsid w:val="00850B64"/>
    <w:rsid w:val="008647A3"/>
    <w:rsid w:val="008A568A"/>
    <w:rsid w:val="008A6DF1"/>
    <w:rsid w:val="008C05B9"/>
    <w:rsid w:val="008D5946"/>
    <w:rsid w:val="008E6CEA"/>
    <w:rsid w:val="008F35BA"/>
    <w:rsid w:val="00974D82"/>
    <w:rsid w:val="00994E80"/>
    <w:rsid w:val="009D6183"/>
    <w:rsid w:val="00A37043"/>
    <w:rsid w:val="00A71BAA"/>
    <w:rsid w:val="00AA53C8"/>
    <w:rsid w:val="00AF034A"/>
    <w:rsid w:val="00B60E7F"/>
    <w:rsid w:val="00BF552B"/>
    <w:rsid w:val="00CC237E"/>
    <w:rsid w:val="00CD1897"/>
    <w:rsid w:val="00CE7E85"/>
    <w:rsid w:val="00D21FDD"/>
    <w:rsid w:val="00D23F73"/>
    <w:rsid w:val="00D41F08"/>
    <w:rsid w:val="00D82851"/>
    <w:rsid w:val="00DF2384"/>
    <w:rsid w:val="00E364E0"/>
    <w:rsid w:val="00E6269C"/>
    <w:rsid w:val="00EE0100"/>
    <w:rsid w:val="00EE520E"/>
    <w:rsid w:val="00EF5C78"/>
    <w:rsid w:val="00F1693F"/>
    <w:rsid w:val="00F526E5"/>
    <w:rsid w:val="00F70801"/>
    <w:rsid w:val="00FB3C31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51FE4"/>
  <w14:defaultImageDpi w14:val="0"/>
  <w15:docId w15:val="{90F1D9C5-7E3A-428B-812A-D92CA4A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rsid w:val="00AA5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3962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Деловой Союз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ТИХМЕНЕВСКОГО СЕЛЬСКОГО ПОСЕЛЕНИЯ РЫБИНСКОГО МУНИЦИПАЛЬНОГО РАЙОНА</dc:title>
  <dc:subject/>
  <dc:creator>user</dc:creator>
  <cp:keywords/>
  <dc:description/>
  <cp:lastModifiedBy>Пользователь</cp:lastModifiedBy>
  <cp:revision>2</cp:revision>
  <cp:lastPrinted>2011-04-13T06:49:00Z</cp:lastPrinted>
  <dcterms:created xsi:type="dcterms:W3CDTF">2022-12-18T12:43:00Z</dcterms:created>
  <dcterms:modified xsi:type="dcterms:W3CDTF">2022-12-18T12:43:00Z</dcterms:modified>
</cp:coreProperties>
</file>